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52585" w14:textId="77777777" w:rsidR="00186115" w:rsidRPr="009818CE" w:rsidRDefault="00186115" w:rsidP="00186115">
      <w:pPr>
        <w:pStyle w:val="Kop1"/>
      </w:pPr>
      <w:bookmarkStart w:id="0" w:name="_GoBack"/>
      <w:bookmarkEnd w:id="0"/>
      <w:r w:rsidRPr="00D2478D">
        <w:t xml:space="preserve">Toestemming publicatie foto’s en video’s </w:t>
      </w:r>
      <w:r w:rsidRPr="00523E22">
        <w:rPr>
          <w:color w:val="00B050"/>
        </w:rPr>
        <w:t>2018-2019</w:t>
      </w:r>
    </w:p>
    <w:p w14:paraId="557D4A2A" w14:textId="77777777" w:rsidR="00186115" w:rsidRPr="00717F62" w:rsidRDefault="00186115" w:rsidP="00186115"/>
    <w:p w14:paraId="429307FF" w14:textId="77777777" w:rsidR="00186115" w:rsidRPr="00717F62" w:rsidRDefault="00186115" w:rsidP="00186115">
      <w:r w:rsidRPr="00717F62">
        <w:t xml:space="preserve">Beste ouder/verzorger, </w:t>
      </w:r>
    </w:p>
    <w:p w14:paraId="1DA69A34" w14:textId="77777777" w:rsidR="00186115" w:rsidRPr="00717F62" w:rsidRDefault="00186115" w:rsidP="00186115"/>
    <w:p w14:paraId="1B768B31" w14:textId="77777777" w:rsidR="00186115" w:rsidRPr="00717F62" w:rsidRDefault="00186115" w:rsidP="00186115">
      <w:r w:rsidRPr="00717F62">
        <w:t xml:space="preserve">Op onze school </w:t>
      </w:r>
      <w:r>
        <w:t>laten</w:t>
      </w:r>
      <w:r w:rsidRPr="00717F62">
        <w:t xml:space="preserve"> wij </w:t>
      </w:r>
      <w:r>
        <w:t xml:space="preserve">u met </w:t>
      </w:r>
      <w:r w:rsidRPr="00717F62">
        <w:t xml:space="preserve">foto’s en video’s </w:t>
      </w:r>
      <w:r>
        <w:t>zien</w:t>
      </w:r>
      <w:r w:rsidRPr="00717F62">
        <w:t xml:space="preserve"> waar we mee bezig zijn. </w:t>
      </w:r>
      <w:r>
        <w:t>O</w:t>
      </w:r>
      <w:r w:rsidRPr="00717F62">
        <w:t>pnames worden gemaakt tijdens verschillende gelegenheden</w:t>
      </w:r>
      <w:r>
        <w:t>. B</w:t>
      </w:r>
      <w:r w:rsidRPr="00717F62">
        <w:t xml:space="preserve">ijvoorbeeld tijdens activiteiten, schoolreisjes </w:t>
      </w:r>
      <w:r>
        <w:t>en</w:t>
      </w:r>
      <w:r w:rsidRPr="00717F62">
        <w:t xml:space="preserve"> lessen. </w:t>
      </w:r>
      <w:r>
        <w:t xml:space="preserve">Ook uw zoon/dochter kan op deze </w:t>
      </w:r>
      <w:r w:rsidRPr="00717F62">
        <w:t xml:space="preserve">foto’s </w:t>
      </w:r>
      <w:r>
        <w:t>(</w:t>
      </w:r>
      <w:r w:rsidRPr="00717F62">
        <w:t xml:space="preserve">en </w:t>
      </w:r>
      <w:r>
        <w:t xml:space="preserve">soms in </w:t>
      </w:r>
      <w:r w:rsidRPr="00717F62">
        <w:t>video</w:t>
      </w:r>
      <w:r>
        <w:t>’</w:t>
      </w:r>
      <w:r w:rsidRPr="00717F62">
        <w:t>s</w:t>
      </w:r>
      <w:r>
        <w:t>)</w:t>
      </w:r>
      <w:r w:rsidRPr="00717F62">
        <w:t xml:space="preserve"> </w:t>
      </w:r>
      <w:r>
        <w:t xml:space="preserve">te zien zijn. </w:t>
      </w:r>
    </w:p>
    <w:p w14:paraId="2DC6A986" w14:textId="77777777" w:rsidR="00186115" w:rsidRDefault="00186115" w:rsidP="00186115">
      <w:r>
        <w:t xml:space="preserve">Natuurlijk gaan we zorgvuldig om met foto’s en video’s. Wij plaatsen geen foto’s </w:t>
      </w:r>
      <w:r w:rsidRPr="00717F62">
        <w:t>waardoor leerlingen schade kunnen</w:t>
      </w:r>
      <w:r>
        <w:t xml:space="preserve"> </w:t>
      </w:r>
      <w:r w:rsidRPr="00717F62">
        <w:t>ondervinden</w:t>
      </w:r>
      <w:r>
        <w:t>. We plaatsen bij foto’s en video’s geen namen van leerlingen. Toch vinden we het belangrijk om uw toestemming te vragen voor het gebruik van foto’s en video’s van uw zoon/dochter.</w:t>
      </w:r>
      <w:r w:rsidRPr="00717F62">
        <w:t xml:space="preserve"> </w:t>
      </w:r>
      <w:r>
        <w:t>Het is goed mogelijk dat u niet wilt dat</w:t>
      </w:r>
      <w:r w:rsidRPr="00717F62">
        <w:t xml:space="preserve"> foto</w:t>
      </w:r>
      <w:r>
        <w:t>’</w:t>
      </w:r>
      <w:r w:rsidRPr="00717F62">
        <w:t>s van</w:t>
      </w:r>
      <w:r>
        <w:t xml:space="preserve"> </w:t>
      </w:r>
      <w:r w:rsidRPr="00717F62">
        <w:t>uw kind op internet</w:t>
      </w:r>
      <w:r>
        <w:t xml:space="preserve"> verschijnen. </w:t>
      </w:r>
    </w:p>
    <w:p w14:paraId="39624189" w14:textId="77777777" w:rsidR="00186115" w:rsidRDefault="00186115" w:rsidP="00186115">
      <w:pPr>
        <w:rPr>
          <w:b/>
        </w:rPr>
      </w:pPr>
      <w:r>
        <w:rPr>
          <w:b/>
        </w:rPr>
        <w:t>Met</w:t>
      </w:r>
      <w:r w:rsidRPr="00717F62">
        <w:rPr>
          <w:b/>
        </w:rPr>
        <w:t xml:space="preserve"> deze brief vragen we</w:t>
      </w:r>
      <w:r>
        <w:rPr>
          <w:b/>
        </w:rPr>
        <w:t xml:space="preserve"> daarom</w:t>
      </w:r>
      <w:r w:rsidRPr="00717F62">
        <w:rPr>
          <w:b/>
        </w:rPr>
        <w:t xml:space="preserve"> uw toestemming voor het gebruik van beeldmateriaal van uw zoon/dochter. Wilt uw deze brief of antwoordstrook met uw kind meegeven naar school? </w:t>
      </w:r>
    </w:p>
    <w:p w14:paraId="09790608" w14:textId="77777777" w:rsidR="00186115" w:rsidRPr="00523E22" w:rsidRDefault="00186115" w:rsidP="00186115">
      <w:pPr>
        <w:rPr>
          <w:b/>
        </w:rPr>
      </w:pPr>
      <w:r>
        <w:t>Uw toestemming geldt alleen voor foto’s en video’s die door ons, of in onze opdracht worden gemaakt. Het kan voorkomen dat andere ouders foto’s maken tijdens schoolactiviteiten. De school heeft daar geen invloed op, maar wij gaan ervan uit dat deze ouders ook terughoudend zijn bij het plaatsen van foto’s en video’s op internet.</w:t>
      </w:r>
    </w:p>
    <w:p w14:paraId="02E90B8B" w14:textId="77777777" w:rsidR="00186115" w:rsidRDefault="00186115" w:rsidP="00186115">
      <w:r>
        <w:t xml:space="preserve">Wilt u uw toestemming samen met uw zoon/dochter bespreken? </w:t>
      </w:r>
      <w:r w:rsidRPr="00717F62">
        <w:t xml:space="preserve">We </w:t>
      </w:r>
      <w:r>
        <w:t>merken</w:t>
      </w:r>
      <w:r w:rsidRPr="00717F62">
        <w:t xml:space="preserve"> dat </w:t>
      </w:r>
      <w:r>
        <w:t xml:space="preserve">oudere </w:t>
      </w:r>
      <w:r w:rsidRPr="00717F62">
        <w:t xml:space="preserve">leerlingen </w:t>
      </w:r>
      <w:r>
        <w:t xml:space="preserve">soms zelf een keuze willen maken om foto’s te gebruiken. Als u uw keuze thuis bespreekt, </w:t>
      </w:r>
      <w:r w:rsidRPr="00717F62">
        <w:t>dan weten ze zelf</w:t>
      </w:r>
      <w:r>
        <w:t xml:space="preserve"> </w:t>
      </w:r>
      <w:r w:rsidRPr="00717F62">
        <w:t xml:space="preserve">waarom het </w:t>
      </w:r>
      <w:r>
        <w:t xml:space="preserve">gebruik van foto’s en video’s </w:t>
      </w:r>
      <w:r w:rsidRPr="00717F62">
        <w:t>wel of niet mag.</w:t>
      </w:r>
    </w:p>
    <w:p w14:paraId="416C9489" w14:textId="77777777" w:rsidR="00186115" w:rsidRDefault="00186115" w:rsidP="00186115">
      <w:r>
        <w:t xml:space="preserve">Als we foto’s en video’s willen laten maken voor onderzoeksdoeleinden, bijvoorbeeld om een les van de stagejuf op te nemen, zullen we u daar apart over informeren en zo nodig om toestemming vragen. Ook als we beeldmateriaal voor een ander doel willen gebruiken, nemen we contact met u op. </w:t>
      </w:r>
    </w:p>
    <w:p w14:paraId="7D8B18B8" w14:textId="77777777" w:rsidR="00186115" w:rsidRDefault="00186115" w:rsidP="00186115">
      <w:r>
        <w:t xml:space="preserve">U mag natuurlijk altijd terugkomen op de door u gegeven toestemming. Ook mag u op een later moment alsnog toestemming geven.  </w:t>
      </w:r>
    </w:p>
    <w:p w14:paraId="5C405097" w14:textId="77777777" w:rsidR="00186115" w:rsidRDefault="00186115" w:rsidP="00186115">
      <w:r>
        <w:t xml:space="preserve">Alvast bedankt voor uw medewerking! </w:t>
      </w:r>
      <w:r>
        <w:br/>
        <w:t>Met vriendelijke groet,</w:t>
      </w:r>
    </w:p>
    <w:p w14:paraId="2A60938A" w14:textId="77777777" w:rsidR="00186115" w:rsidRDefault="00186115" w:rsidP="00186115"/>
    <w:p w14:paraId="5608D113" w14:textId="77777777" w:rsidR="00186115" w:rsidRDefault="00186115" w:rsidP="00186115">
      <w:r>
        <w:t>Rik Jacobs, directeur</w:t>
      </w:r>
      <w:r>
        <w:br/>
        <w:t xml:space="preserve">Mieke Tolkamp, adjunct directeur </w:t>
      </w:r>
    </w:p>
    <w:p w14:paraId="2B49ABBB" w14:textId="77777777" w:rsidR="00186115" w:rsidRDefault="00186115" w:rsidP="00186115"/>
    <w:p w14:paraId="444DF901" w14:textId="77777777" w:rsidR="00186115" w:rsidRDefault="00186115" w:rsidP="00186115">
      <w:pPr>
        <w:ind w:right="-568" w:hanging="567"/>
      </w:pPr>
      <w:r>
        <w:t>--------------------</w:t>
      </w:r>
      <w:r w:rsidRPr="00523E22">
        <w:rPr>
          <w:color w:val="808080" w:themeColor="background1" w:themeShade="80"/>
          <w:sz w:val="28"/>
        </w:rPr>
        <w:sym w:font="Wingdings" w:char="F022"/>
      </w:r>
      <w:r>
        <w:t>---------------------------------------------------------------------------------------------------------------------------------------</w:t>
      </w:r>
    </w:p>
    <w:p w14:paraId="7E566D8E" w14:textId="367A8291" w:rsidR="00186115" w:rsidRDefault="00186115" w:rsidP="00186115">
      <w:r>
        <w:t xml:space="preserve">Hierbij </w:t>
      </w:r>
      <w:r w:rsidR="001F3E01">
        <w:t>verklaart ondergetekende, ouder</w:t>
      </w:r>
      <w:r>
        <w:t xml:space="preserve">/verzorger van </w:t>
      </w:r>
      <w:r w:rsidRPr="00523E22">
        <w:rPr>
          <w:sz w:val="16"/>
        </w:rPr>
        <w:t>……………………………………</w:t>
      </w:r>
      <w:r>
        <w:rPr>
          <w:sz w:val="16"/>
        </w:rPr>
        <w:t>…………………………………………………</w:t>
      </w:r>
      <w:r w:rsidRPr="00523E22">
        <w:t xml:space="preserve"> </w:t>
      </w:r>
      <w:r w:rsidR="001F3E01">
        <w:t>klas</w:t>
      </w:r>
      <w:r>
        <w:t xml:space="preserve"> </w:t>
      </w:r>
      <w:r w:rsidRPr="00523E22">
        <w:rPr>
          <w:sz w:val="16"/>
        </w:rPr>
        <w:t>……</w:t>
      </w:r>
      <w:r>
        <w:rPr>
          <w:sz w:val="16"/>
        </w:rPr>
        <w:t>…</w:t>
      </w:r>
      <w:r w:rsidR="001F3E01">
        <w:rPr>
          <w:sz w:val="16"/>
        </w:rPr>
        <w:t xml:space="preserve">…… </w:t>
      </w:r>
    </w:p>
    <w:p w14:paraId="54B5EAC1" w14:textId="2885F644" w:rsidR="00186115" w:rsidRDefault="00186115" w:rsidP="00186115">
      <w:r>
        <w:t>dat foto’s en video</w:t>
      </w:r>
      <w:r w:rsidR="001F3E01">
        <w:t>’</w:t>
      </w:r>
      <w:r>
        <w:t xml:space="preserve">s </w:t>
      </w:r>
      <w:r w:rsidR="001F3E01">
        <w:t xml:space="preserve">waarop mijn kind herkenbaar voorkomt, </w:t>
      </w:r>
      <w:r>
        <w:t xml:space="preserve">in 2018-2019 door De Sterrenzanger / de Rudolf Steinerschool gebruikt mogen worden*: </w:t>
      </w:r>
    </w:p>
    <w:p w14:paraId="61FBC5DA" w14:textId="77777777" w:rsidR="00186115" w:rsidRDefault="00186115" w:rsidP="00186115">
      <w:r>
        <w:sym w:font="Wingdings" w:char="F0A8"/>
      </w:r>
      <w:r>
        <w:t xml:space="preserve"> in de schoolgids en schoolbrochure </w:t>
      </w:r>
    </w:p>
    <w:p w14:paraId="12E230F0" w14:textId="77777777" w:rsidR="00186115" w:rsidRDefault="00186115" w:rsidP="00186115">
      <w:r>
        <w:sym w:font="Wingdings" w:char="F0A8"/>
      </w:r>
      <w:r>
        <w:t xml:space="preserve"> op de website van de school </w:t>
      </w:r>
    </w:p>
    <w:p w14:paraId="0A7C1A84" w14:textId="77777777" w:rsidR="00186115" w:rsidRDefault="00186115" w:rsidP="00186115">
      <w:r>
        <w:sym w:font="Wingdings" w:char="F0A8"/>
      </w:r>
      <w:r>
        <w:t xml:space="preserve"> in de (digitale) nieuwsbrief </w:t>
      </w:r>
    </w:p>
    <w:p w14:paraId="5611FDB0" w14:textId="77777777" w:rsidR="00186115" w:rsidRDefault="00186115" w:rsidP="00186115">
      <w:r>
        <w:sym w:font="Wingdings" w:char="F0A8"/>
      </w:r>
      <w:r>
        <w:t xml:space="preserve"> op sociale-media accounts van de school (Facebook)</w:t>
      </w:r>
    </w:p>
    <w:p w14:paraId="0B3E2A93" w14:textId="77777777" w:rsidR="00186115" w:rsidRDefault="00186115" w:rsidP="00186115"/>
    <w:p w14:paraId="6AF3F083" w14:textId="77777777" w:rsidR="00186115" w:rsidRDefault="00186115" w:rsidP="00186115">
      <w:r w:rsidRPr="00717F62">
        <w:t>Datum:</w:t>
      </w:r>
      <w:r>
        <w:tab/>
      </w:r>
      <w:r w:rsidRPr="00523E22">
        <w:rPr>
          <w:sz w:val="16"/>
        </w:rPr>
        <w:t>..............</w:t>
      </w:r>
      <w:r>
        <w:rPr>
          <w:sz w:val="16"/>
        </w:rPr>
        <w:t xml:space="preserve"> </w:t>
      </w:r>
      <w:r w:rsidRPr="00523E22">
        <w:t>/</w:t>
      </w:r>
      <w:r>
        <w:rPr>
          <w:sz w:val="16"/>
        </w:rPr>
        <w:t xml:space="preserve"> </w:t>
      </w:r>
      <w:r w:rsidRPr="00523E22">
        <w:rPr>
          <w:sz w:val="16"/>
        </w:rPr>
        <w:t>..............</w:t>
      </w:r>
      <w:r>
        <w:rPr>
          <w:sz w:val="16"/>
        </w:rPr>
        <w:t xml:space="preserve"> </w:t>
      </w:r>
      <w:r w:rsidRPr="00523E22">
        <w:t>/</w:t>
      </w:r>
      <w:r>
        <w:rPr>
          <w:sz w:val="16"/>
        </w:rPr>
        <w:t xml:space="preserve"> </w:t>
      </w:r>
      <w:r w:rsidRPr="00523E22">
        <w:rPr>
          <w:sz w:val="16"/>
        </w:rPr>
        <w:t>....................................</w:t>
      </w:r>
    </w:p>
    <w:p w14:paraId="2B5ECAC0" w14:textId="77777777" w:rsidR="00186115" w:rsidRPr="00717F62" w:rsidRDefault="00186115" w:rsidP="00186115">
      <w:pPr>
        <w:spacing w:before="240"/>
      </w:pPr>
      <w:r w:rsidRPr="00717F62">
        <w:t>Naam ouder/verzorger:</w:t>
      </w:r>
      <w:r>
        <w:tab/>
      </w:r>
      <w:r w:rsidRPr="00523E22">
        <w:rPr>
          <w:sz w:val="16"/>
        </w:rPr>
        <w:t>……………………………………</w:t>
      </w:r>
      <w:r>
        <w:rPr>
          <w:sz w:val="16"/>
        </w:rPr>
        <w:t>…………………………………………………</w:t>
      </w:r>
    </w:p>
    <w:p w14:paraId="6E94F6A6" w14:textId="77777777" w:rsidR="00186115" w:rsidRDefault="00186115" w:rsidP="00186115"/>
    <w:p w14:paraId="63C72268" w14:textId="77777777" w:rsidR="00186115" w:rsidRDefault="00186115" w:rsidP="00186115"/>
    <w:p w14:paraId="697FE365" w14:textId="77777777" w:rsidR="00186115" w:rsidRDefault="00186115" w:rsidP="00186115">
      <w:r w:rsidRPr="00717F62">
        <w:t>Handtekening ouder/verzorger:</w:t>
      </w:r>
      <w:r w:rsidRPr="00523E22">
        <w:rPr>
          <w:sz w:val="16"/>
        </w:rPr>
        <w:t xml:space="preserve"> ……………………………………</w:t>
      </w:r>
      <w:r>
        <w:rPr>
          <w:sz w:val="16"/>
        </w:rPr>
        <w:t>…………………………………………………</w:t>
      </w:r>
    </w:p>
    <w:p w14:paraId="6A437DF1" w14:textId="77777777" w:rsidR="00186115" w:rsidRPr="00523E22" w:rsidRDefault="00186115" w:rsidP="00186115">
      <w:pPr>
        <w:rPr>
          <w:sz w:val="16"/>
        </w:rPr>
      </w:pPr>
    </w:p>
    <w:p w14:paraId="3A43881A" w14:textId="77777777" w:rsidR="00186115" w:rsidRPr="00523E22" w:rsidRDefault="00186115" w:rsidP="00186115">
      <w:pPr>
        <w:rPr>
          <w:sz w:val="16"/>
        </w:rPr>
      </w:pPr>
      <w:r w:rsidRPr="00523E22">
        <w:rPr>
          <w:sz w:val="16"/>
        </w:rPr>
        <w:t>* aankruisen waarvoor u toestemming geeft</w:t>
      </w:r>
    </w:p>
    <w:p w14:paraId="4BC92975" w14:textId="77777777" w:rsidR="00585D41" w:rsidRDefault="00585D41"/>
    <w:sectPr w:rsidR="00585D41" w:rsidSect="00186115">
      <w:footerReference w:type="default" r:id="rId6"/>
      <w:footnotePr>
        <w:pos w:val="beneathText"/>
      </w:footnotePr>
      <w:pgSz w:w="11906" w:h="16838"/>
      <w:pgMar w:top="851" w:right="1134" w:bottom="709" w:left="1134"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A45810" w14:textId="77777777" w:rsidR="00D7240A" w:rsidRDefault="00D7240A">
      <w:pPr>
        <w:spacing w:after="0"/>
      </w:pPr>
      <w:r>
        <w:separator/>
      </w:r>
    </w:p>
  </w:endnote>
  <w:endnote w:type="continuationSeparator" w:id="0">
    <w:p w14:paraId="375BA6BD" w14:textId="77777777" w:rsidR="00D7240A" w:rsidRDefault="00D724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AG Rounded Std Thin">
    <w:panose1 w:val="020F0802020204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9719633"/>
      <w:docPartObj>
        <w:docPartGallery w:val="Page Numbers (Bottom of Page)"/>
        <w:docPartUnique/>
      </w:docPartObj>
    </w:sdtPr>
    <w:sdtEndPr/>
    <w:sdtContent>
      <w:p w14:paraId="4FCDFB5E" w14:textId="77777777" w:rsidR="00382B09" w:rsidRDefault="001F3E01" w:rsidP="00D40429">
        <w:pPr>
          <w:pStyle w:val="Voettekst"/>
          <w:pBdr>
            <w:top w:val="single" w:sz="6" w:space="1" w:color="8496B0" w:themeColor="text2" w:themeTint="99"/>
          </w:pBdr>
          <w:jc w:val="center"/>
        </w:pPr>
        <w:r>
          <w:t xml:space="preserve">- </w:t>
        </w:r>
        <w:r>
          <w:fldChar w:fldCharType="begin"/>
        </w:r>
        <w:r>
          <w:instrText>PAGE   \* MERGEFORMAT</w:instrText>
        </w:r>
        <w:r>
          <w:fldChar w:fldCharType="separate"/>
        </w:r>
        <w:r w:rsidR="00186115">
          <w:rPr>
            <w:noProof/>
          </w:rPr>
          <w:t>2</w:t>
        </w:r>
        <w: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F0F1D9" w14:textId="77777777" w:rsidR="00D7240A" w:rsidRDefault="00D7240A">
      <w:pPr>
        <w:spacing w:after="0"/>
      </w:pPr>
      <w:r>
        <w:separator/>
      </w:r>
    </w:p>
  </w:footnote>
  <w:footnote w:type="continuationSeparator" w:id="0">
    <w:p w14:paraId="40590CFF" w14:textId="77777777" w:rsidR="00D7240A" w:rsidRDefault="00D7240A">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115"/>
    <w:rsid w:val="0004224E"/>
    <w:rsid w:val="00186115"/>
    <w:rsid w:val="001F3E01"/>
    <w:rsid w:val="00212CD2"/>
    <w:rsid w:val="00384F1C"/>
    <w:rsid w:val="00585D41"/>
    <w:rsid w:val="00BB7FDE"/>
    <w:rsid w:val="00BC0FB2"/>
    <w:rsid w:val="00D31CA5"/>
    <w:rsid w:val="00D7240A"/>
    <w:rsid w:val="00E72C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536DF"/>
  <w15:chartTrackingRefBased/>
  <w15:docId w15:val="{3B4B24AD-CC19-4155-9637-60AD5249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before="60" w:after="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86115"/>
    <w:pPr>
      <w:widowControl w:val="0"/>
      <w:suppressAutoHyphens/>
      <w:overflowPunct w:val="0"/>
      <w:autoSpaceDE w:val="0"/>
      <w:autoSpaceDN w:val="0"/>
      <w:adjustRightInd w:val="0"/>
      <w:spacing w:before="0"/>
      <w:textAlignment w:val="baseline"/>
    </w:pPr>
    <w:rPr>
      <w:rFonts w:ascii="Calibri" w:eastAsia="Times New Roman" w:hAnsi="Calibri" w:cs="Times New Roman"/>
      <w:kern w:val="1"/>
      <w:szCs w:val="20"/>
      <w:lang w:eastAsia="nl-NL"/>
    </w:rPr>
  </w:style>
  <w:style w:type="paragraph" w:styleId="Kop1">
    <w:name w:val="heading 1"/>
    <w:basedOn w:val="Standaard"/>
    <w:next w:val="Standaard"/>
    <w:link w:val="Kop1Char"/>
    <w:uiPriority w:val="9"/>
    <w:qFormat/>
    <w:rsid w:val="0004224E"/>
    <w:pPr>
      <w:keepNext/>
      <w:keepLines/>
      <w:widowControl/>
      <w:suppressAutoHyphens w:val="0"/>
      <w:overflowPunct/>
      <w:autoSpaceDE/>
      <w:autoSpaceDN/>
      <w:adjustRightInd/>
      <w:spacing w:before="240" w:after="0"/>
      <w:textAlignment w:val="auto"/>
      <w:outlineLvl w:val="0"/>
    </w:pPr>
    <w:rPr>
      <w:rFonts w:ascii="VAG Rounded Std Thin" w:eastAsiaTheme="majorEastAsia" w:hAnsi="VAG Rounded Std Thin" w:cstheme="majorBidi"/>
      <w:color w:val="538135" w:themeColor="accent6" w:themeShade="BF"/>
      <w:kern w:val="0"/>
      <w:sz w:val="32"/>
      <w:szCs w:val="32"/>
      <w:lang w:eastAsia="en-US"/>
    </w:rPr>
  </w:style>
  <w:style w:type="paragraph" w:styleId="Kop2">
    <w:name w:val="heading 2"/>
    <w:basedOn w:val="Standaard"/>
    <w:next w:val="Standaard"/>
    <w:link w:val="Kop2Char"/>
    <w:uiPriority w:val="9"/>
    <w:unhideWhenUsed/>
    <w:qFormat/>
    <w:rsid w:val="0004224E"/>
    <w:pPr>
      <w:keepNext/>
      <w:keepLines/>
      <w:widowControl/>
      <w:suppressAutoHyphens w:val="0"/>
      <w:overflowPunct/>
      <w:autoSpaceDE/>
      <w:autoSpaceDN/>
      <w:adjustRightInd/>
      <w:spacing w:before="60" w:after="0"/>
      <w:textAlignment w:val="auto"/>
      <w:outlineLvl w:val="1"/>
    </w:pPr>
    <w:rPr>
      <w:rFonts w:ascii="VAG Rounded Std Thin" w:eastAsiaTheme="majorEastAsia" w:hAnsi="VAG Rounded Std Thin" w:cstheme="majorBidi"/>
      <w:color w:val="538135" w:themeColor="accent6" w:themeShade="BF"/>
      <w:kern w:val="0"/>
      <w:sz w:val="28"/>
      <w:szCs w:val="26"/>
      <w:lang w:eastAsia="en-US"/>
    </w:rPr>
  </w:style>
  <w:style w:type="paragraph" w:styleId="Kop3">
    <w:name w:val="heading 3"/>
    <w:basedOn w:val="Standaard"/>
    <w:next w:val="Standaard"/>
    <w:link w:val="Kop3Char"/>
    <w:uiPriority w:val="9"/>
    <w:semiHidden/>
    <w:unhideWhenUsed/>
    <w:qFormat/>
    <w:rsid w:val="0004224E"/>
    <w:pPr>
      <w:keepNext/>
      <w:keepLines/>
      <w:widowControl/>
      <w:suppressAutoHyphens w:val="0"/>
      <w:overflowPunct/>
      <w:autoSpaceDE/>
      <w:autoSpaceDN/>
      <w:adjustRightInd/>
      <w:spacing w:before="40" w:after="0"/>
      <w:textAlignment w:val="auto"/>
      <w:outlineLvl w:val="2"/>
    </w:pPr>
    <w:rPr>
      <w:rFonts w:ascii="VAG Rounded Std Thin" w:eastAsiaTheme="majorEastAsia" w:hAnsi="VAG Rounded Std Thin" w:cstheme="majorBidi"/>
      <w:color w:val="7AB751"/>
      <w:kern w:val="0"/>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04224E"/>
    <w:pPr>
      <w:widowControl/>
      <w:suppressAutoHyphens w:val="0"/>
      <w:overflowPunct/>
      <w:autoSpaceDE/>
      <w:autoSpaceDN/>
      <w:adjustRightInd/>
      <w:spacing w:after="0"/>
      <w:contextualSpacing/>
      <w:textAlignment w:val="auto"/>
    </w:pPr>
    <w:rPr>
      <w:rFonts w:ascii="VAG Rounded Std Thin" w:eastAsiaTheme="majorEastAsia" w:hAnsi="VAG Rounded Std Thin" w:cstheme="majorBidi"/>
      <w:color w:val="385623" w:themeColor="accent6" w:themeShade="80"/>
      <w:spacing w:val="-10"/>
      <w:kern w:val="28"/>
      <w:sz w:val="48"/>
      <w:szCs w:val="56"/>
      <w:lang w:eastAsia="en-US"/>
    </w:rPr>
  </w:style>
  <w:style w:type="character" w:customStyle="1" w:styleId="TitelChar">
    <w:name w:val="Titel Char"/>
    <w:basedOn w:val="Standaardalinea-lettertype"/>
    <w:link w:val="Titel"/>
    <w:uiPriority w:val="10"/>
    <w:rsid w:val="0004224E"/>
    <w:rPr>
      <w:rFonts w:ascii="VAG Rounded Std Thin" w:eastAsiaTheme="majorEastAsia" w:hAnsi="VAG Rounded Std Thin" w:cstheme="majorBidi"/>
      <w:color w:val="385623" w:themeColor="accent6" w:themeShade="80"/>
      <w:spacing w:val="-10"/>
      <w:kern w:val="28"/>
      <w:sz w:val="48"/>
      <w:szCs w:val="56"/>
    </w:rPr>
  </w:style>
  <w:style w:type="character" w:customStyle="1" w:styleId="Kop1Char">
    <w:name w:val="Kop 1 Char"/>
    <w:basedOn w:val="Standaardalinea-lettertype"/>
    <w:link w:val="Kop1"/>
    <w:uiPriority w:val="9"/>
    <w:rsid w:val="0004224E"/>
    <w:rPr>
      <w:rFonts w:ascii="VAG Rounded Std Thin" w:eastAsiaTheme="majorEastAsia" w:hAnsi="VAG Rounded Std Thin" w:cstheme="majorBidi"/>
      <w:color w:val="538135" w:themeColor="accent6" w:themeShade="BF"/>
      <w:sz w:val="32"/>
      <w:szCs w:val="32"/>
    </w:rPr>
  </w:style>
  <w:style w:type="character" w:customStyle="1" w:styleId="Kop2Char">
    <w:name w:val="Kop 2 Char"/>
    <w:basedOn w:val="Standaardalinea-lettertype"/>
    <w:link w:val="Kop2"/>
    <w:uiPriority w:val="9"/>
    <w:rsid w:val="0004224E"/>
    <w:rPr>
      <w:rFonts w:ascii="VAG Rounded Std Thin" w:eastAsiaTheme="majorEastAsia" w:hAnsi="VAG Rounded Std Thin" w:cstheme="majorBidi"/>
      <w:color w:val="538135" w:themeColor="accent6" w:themeShade="BF"/>
      <w:sz w:val="28"/>
      <w:szCs w:val="26"/>
    </w:rPr>
  </w:style>
  <w:style w:type="character" w:customStyle="1" w:styleId="Kop3Char">
    <w:name w:val="Kop 3 Char"/>
    <w:basedOn w:val="Standaardalinea-lettertype"/>
    <w:link w:val="Kop3"/>
    <w:uiPriority w:val="9"/>
    <w:semiHidden/>
    <w:rsid w:val="0004224E"/>
    <w:rPr>
      <w:rFonts w:ascii="VAG Rounded Std Thin" w:eastAsiaTheme="majorEastAsia" w:hAnsi="VAG Rounded Std Thin" w:cstheme="majorBidi"/>
      <w:color w:val="7AB751"/>
      <w:sz w:val="24"/>
      <w:szCs w:val="24"/>
    </w:rPr>
  </w:style>
  <w:style w:type="paragraph" w:styleId="Voettekst">
    <w:name w:val="footer"/>
    <w:basedOn w:val="Standaard"/>
    <w:link w:val="VoettekstChar"/>
    <w:uiPriority w:val="99"/>
    <w:unhideWhenUsed/>
    <w:rsid w:val="00186115"/>
    <w:pPr>
      <w:tabs>
        <w:tab w:val="center" w:pos="4536"/>
        <w:tab w:val="right" w:pos="9072"/>
      </w:tabs>
      <w:spacing w:after="0"/>
    </w:pPr>
  </w:style>
  <w:style w:type="character" w:customStyle="1" w:styleId="VoettekstChar">
    <w:name w:val="Voettekst Char"/>
    <w:basedOn w:val="Standaardalinea-lettertype"/>
    <w:link w:val="Voettekst"/>
    <w:uiPriority w:val="99"/>
    <w:rsid w:val="00186115"/>
    <w:rPr>
      <w:rFonts w:ascii="Calibri" w:eastAsia="Times New Roman" w:hAnsi="Calibri" w:cs="Times New Roman"/>
      <w:kern w:val="1"/>
      <w:szCs w:val="20"/>
      <w:lang w:eastAsia="nl-NL"/>
    </w:rPr>
  </w:style>
  <w:style w:type="paragraph" w:styleId="Ballontekst">
    <w:name w:val="Balloon Text"/>
    <w:basedOn w:val="Standaard"/>
    <w:link w:val="BallontekstChar"/>
    <w:uiPriority w:val="99"/>
    <w:semiHidden/>
    <w:unhideWhenUsed/>
    <w:rsid w:val="001F3E01"/>
    <w:pPr>
      <w:spacing w:after="0"/>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F3E01"/>
    <w:rPr>
      <w:rFonts w:ascii="Segoe UI" w:eastAsia="Times New Roman" w:hAnsi="Segoe UI" w:cs="Segoe UI"/>
      <w:kern w:val="1"/>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437</Words>
  <Characters>2405</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Rudolf Steinerschool</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 Jacobs</dc:creator>
  <cp:keywords/>
  <dc:description/>
  <cp:lastModifiedBy>Mieke Tolkamp</cp:lastModifiedBy>
  <cp:revision>2</cp:revision>
  <cp:lastPrinted>2018-09-04T12:09:00Z</cp:lastPrinted>
  <dcterms:created xsi:type="dcterms:W3CDTF">2018-09-04T12:39:00Z</dcterms:created>
  <dcterms:modified xsi:type="dcterms:W3CDTF">2018-09-04T12:39:00Z</dcterms:modified>
</cp:coreProperties>
</file>